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24A2C" w14:textId="7F70B40A" w:rsidR="006D0EEC" w:rsidRPr="00AE267A" w:rsidRDefault="006D0EEC" w:rsidP="008D42B9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AE267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4011FD74" w14:textId="42125DC9" w:rsidR="00EA5C1E" w:rsidRDefault="006D0EEC" w:rsidP="00736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AE267A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PRIE</w:t>
      </w:r>
      <w:r w:rsidR="00E12D94" w:rsidRPr="00AE267A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="00EA5C1E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SKUODO RAJONO SAVIVALDYBĖS TARYBOS SPRENDIMO </w:t>
      </w:r>
      <w:r w:rsidR="00DB7676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PROJEKTO</w:t>
      </w:r>
    </w:p>
    <w:p w14:paraId="63FEA356" w14:textId="7186DD3E" w:rsidR="00C07FAC" w:rsidRPr="00AE267A" w:rsidRDefault="00334CEC" w:rsidP="00736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lt-LT"/>
        </w:rPr>
        <w:t>DĖL SKUODO RAJONO SAVIVALDYBĖS TARYBOS 2024</w:t>
      </w:r>
      <w:r w:rsidR="00A0424B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lt-L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lt-LT"/>
        </w:rPr>
        <w:t>M. VASARIO 29 D. SPRENDIMO NR. T9-22 „</w:t>
      </w:r>
      <w:r w:rsidR="003F5D26" w:rsidRPr="00AE267A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lt-LT"/>
        </w:rPr>
        <w:t xml:space="preserve">DĖL </w:t>
      </w:r>
      <w:r w:rsidR="001C14BC" w:rsidRPr="001C1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  <w:t xml:space="preserve">SKUODO RAJONO SAVIVALDYBĖS </w:t>
      </w:r>
      <w:r w:rsidR="00061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  <w:t>ŽEMĖS ŪKIO IR KAIMO PLĖTROS</w:t>
      </w:r>
      <w:r w:rsidR="001C14BC" w:rsidRPr="001C1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  <w:t xml:space="preserve"> </w:t>
      </w:r>
      <w:r w:rsidR="00061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  <w:t xml:space="preserve">INICIATYVŲ SKATINIMO PROGRAMOS LĖŠŲ ADMINISTRAVIMO </w:t>
      </w:r>
      <w:r w:rsidR="00112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  <w:t xml:space="preserve">TVARKOS </w:t>
      </w:r>
      <w:r w:rsidR="00061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  <w:t>APRAŠO PATVIRTINIMO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  <w:t>“ PAKEITIMO</w:t>
      </w:r>
    </w:p>
    <w:p w14:paraId="6AC1E114" w14:textId="77777777" w:rsidR="008D42B9" w:rsidRPr="00AE267A" w:rsidRDefault="008D42B9" w:rsidP="00C07F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4616CE30" w14:textId="7D7147FE" w:rsidR="006D0EEC" w:rsidRPr="00AE267A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AE267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</w:t>
      </w:r>
      <w:r w:rsidR="003E7385" w:rsidRPr="00AE267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</w:t>
      </w:r>
      <w:r w:rsidR="00F62CF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</w:t>
      </w:r>
      <w:r w:rsidRPr="00AE267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m.</w:t>
      </w:r>
      <w:r w:rsidR="00376FC8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birželio 11 </w:t>
      </w:r>
      <w:r w:rsidRPr="00AE267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d. </w:t>
      </w:r>
      <w:r w:rsidR="00FA04FA" w:rsidRPr="00AE267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Nr. T10-</w:t>
      </w:r>
      <w:r w:rsidR="00376FC8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111</w:t>
      </w:r>
      <w:r w:rsidR="0006173D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</w:p>
    <w:p w14:paraId="73F0D74F" w14:textId="77777777" w:rsidR="006D0EEC" w:rsidRPr="00AE267A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AE267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7980E3A9" w14:textId="77777777" w:rsidR="006D0EEC" w:rsidRPr="00AE267A" w:rsidRDefault="006D0EEC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6A0E3A1D" w14:textId="062BD5B2" w:rsidR="001B4DEA" w:rsidRPr="00AE267A" w:rsidRDefault="000C7CFD" w:rsidP="00DB7676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AE267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1. </w:t>
      </w:r>
      <w:r w:rsidR="001B4DEA" w:rsidRPr="00AE267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Parengto sprendimo projekto tikslas ir uždaviniai. </w:t>
      </w:r>
    </w:p>
    <w:p w14:paraId="3F7E3753" w14:textId="4317F3D1" w:rsidR="006230EE" w:rsidRPr="00AE267A" w:rsidRDefault="00AB6E1A" w:rsidP="00E16C0A">
      <w:pPr>
        <w:spacing w:after="0"/>
        <w:ind w:firstLine="1247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Tikslas – </w:t>
      </w:r>
      <w:r w:rsidR="0006173D">
        <w:rPr>
          <w:rFonts w:ascii="Times New Roman" w:eastAsia="Times New Roman" w:hAnsi="Times New Roman" w:cs="Times New Roman"/>
          <w:sz w:val="24"/>
          <w:szCs w:val="24"/>
          <w:lang w:val="lt-LT"/>
        </w:rPr>
        <w:t>pa</w:t>
      </w:r>
      <w:r w:rsidR="00AE45D1">
        <w:rPr>
          <w:rFonts w:ascii="Times New Roman" w:eastAsia="Times New Roman" w:hAnsi="Times New Roman" w:cs="Times New Roman"/>
          <w:sz w:val="24"/>
          <w:szCs w:val="24"/>
          <w:lang w:val="lt-LT"/>
        </w:rPr>
        <w:t>keisti</w:t>
      </w:r>
      <w:r w:rsidR="0006173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06173D" w:rsidRPr="0006173D">
        <w:rPr>
          <w:rFonts w:ascii="Times New Roman" w:eastAsia="Times New Roman" w:hAnsi="Times New Roman" w:cs="Times New Roman"/>
          <w:sz w:val="24"/>
          <w:szCs w:val="24"/>
          <w:lang w:val="lt-LT"/>
        </w:rPr>
        <w:t>Skuodo rajono savivaldybės žemės ūkio ir kaimo plėtros iniciatyvų skatinimo programos lėšų administravimo tvarkos apraš</w:t>
      </w:r>
      <w:r w:rsidR="001C528C">
        <w:rPr>
          <w:rFonts w:ascii="Times New Roman" w:eastAsia="Times New Roman" w:hAnsi="Times New Roman" w:cs="Times New Roman"/>
          <w:sz w:val="24"/>
          <w:szCs w:val="24"/>
          <w:lang w:val="lt-LT"/>
        </w:rPr>
        <w:t>o</w:t>
      </w:r>
      <w:r w:rsidR="0046593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(toliau – </w:t>
      </w:r>
      <w:r w:rsidR="00054327">
        <w:rPr>
          <w:rFonts w:ascii="Times New Roman" w:eastAsia="Times New Roman" w:hAnsi="Times New Roman" w:cs="Times New Roman"/>
          <w:sz w:val="24"/>
          <w:szCs w:val="24"/>
          <w:lang w:val="lt-LT"/>
        </w:rPr>
        <w:t>Tvarkos apraš</w:t>
      </w:r>
      <w:r w:rsidR="001C528C">
        <w:rPr>
          <w:rFonts w:ascii="Times New Roman" w:eastAsia="Times New Roman" w:hAnsi="Times New Roman" w:cs="Times New Roman"/>
          <w:sz w:val="24"/>
          <w:szCs w:val="24"/>
          <w:lang w:val="lt-LT"/>
        </w:rPr>
        <w:t>as</w:t>
      </w:r>
      <w:r w:rsidR="0046593F">
        <w:rPr>
          <w:rFonts w:ascii="Times New Roman" w:eastAsia="Times New Roman" w:hAnsi="Times New Roman" w:cs="Times New Roman"/>
          <w:sz w:val="24"/>
          <w:szCs w:val="24"/>
          <w:lang w:val="lt-LT"/>
        </w:rPr>
        <w:t>)</w:t>
      </w:r>
      <w:r w:rsidR="001C528C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065BDC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14.1 ir </w:t>
      </w:r>
      <w:r w:rsidR="001C528C">
        <w:rPr>
          <w:rFonts w:ascii="Times New Roman" w:eastAsia="Times New Roman" w:hAnsi="Times New Roman" w:cs="Times New Roman"/>
          <w:sz w:val="24"/>
          <w:szCs w:val="24"/>
          <w:lang w:val="lt-LT"/>
        </w:rPr>
        <w:t>24.1 papunk</w:t>
      </w:r>
      <w:r w:rsidR="00065BDC">
        <w:rPr>
          <w:rFonts w:ascii="Times New Roman" w:eastAsia="Times New Roman" w:hAnsi="Times New Roman" w:cs="Times New Roman"/>
          <w:sz w:val="24"/>
          <w:szCs w:val="24"/>
          <w:lang w:val="lt-LT"/>
        </w:rPr>
        <w:t>čius</w:t>
      </w:r>
      <w:r w:rsidR="0046593F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5148F8C9" w14:textId="77777777" w:rsidR="006230EE" w:rsidRPr="00AE267A" w:rsidRDefault="006230EE" w:rsidP="00E16C0A">
      <w:pPr>
        <w:spacing w:after="0" w:line="240" w:lineRule="auto"/>
        <w:ind w:firstLine="1247"/>
        <w:jc w:val="both"/>
        <w:rPr>
          <w:rFonts w:ascii="Times New Roman" w:hAnsi="Times New Roman" w:cs="Times New Roman"/>
          <w:color w:val="00000A"/>
          <w:lang w:val="lt-LT"/>
        </w:rPr>
      </w:pPr>
    </w:p>
    <w:p w14:paraId="0DF41850" w14:textId="1E7B8F2C" w:rsidR="001B4DEA" w:rsidRDefault="000C7CFD" w:rsidP="00DB7676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AE267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2. </w:t>
      </w:r>
      <w:r w:rsidR="001B4DEA" w:rsidRPr="00AE267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Siūlomos teisinio reguliavimo nuostatos.</w:t>
      </w:r>
    </w:p>
    <w:p w14:paraId="76FCDC6E" w14:textId="32667D25" w:rsidR="0099366B" w:rsidRPr="00C16699" w:rsidRDefault="00DB7676" w:rsidP="00E16C0A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bookmarkStart w:id="0" w:name="_Hlk154068199"/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T</w:t>
      </w:r>
      <w:r w:rsidR="0005432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varkos aprašo </w:t>
      </w:r>
      <w:r w:rsidR="001C528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51 </w:t>
      </w:r>
      <w:r w:rsidR="0005432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punkte </w:t>
      </w:r>
      <w:r w:rsidR="0057095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įtvirtinta nuostata</w:t>
      </w:r>
      <w:r w:rsidR="0005432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, kad Tvarkos aprašą tvirtina, keičia, papildo ar panaikina Skuodo rajono savivaldybės taryba. </w:t>
      </w:r>
      <w:bookmarkEnd w:id="0"/>
    </w:p>
    <w:p w14:paraId="6784A4CC" w14:textId="77777777" w:rsidR="00041F77" w:rsidRPr="0099366B" w:rsidRDefault="00041F77" w:rsidP="00DB7676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687D6EC9" w14:textId="77777777" w:rsidR="005234EF" w:rsidRDefault="000C7CFD" w:rsidP="00983B3E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AE267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3. </w:t>
      </w:r>
      <w:r w:rsidR="001B4DEA" w:rsidRPr="00AE267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Laukiami rezultatai.</w:t>
      </w:r>
    </w:p>
    <w:p w14:paraId="75E2AE14" w14:textId="530E57FA" w:rsidR="005234EF" w:rsidRPr="001C528C" w:rsidRDefault="001C528C" w:rsidP="0025471E">
      <w:pPr>
        <w:pStyle w:val="Sraopastraipa"/>
        <w:spacing w:after="0"/>
        <w:ind w:left="0" w:firstLine="1247"/>
        <w:jc w:val="both"/>
        <w:rPr>
          <w:lang w:val="lt-LT"/>
        </w:rPr>
      </w:pPr>
      <w:r w:rsidRPr="001C528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Siekiant prašymų teikėjams mažinti administracinę naštą, atsisakoma perteklinių dokumentų, kuriuos Savivaldybės administracijos darbuotojai gali patikrinti atitinkamuose registruose, todėl keičiamas Tvarkos aprašo 24.1 papunktis. Pakeitus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Tvarkos aprašo </w:t>
      </w:r>
      <w:r w:rsidR="00065BD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14.1 ir </w:t>
      </w:r>
      <w:r w:rsidRPr="001C528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24.1 </w:t>
      </w:r>
      <w:r w:rsidR="00065BDC" w:rsidRPr="001C528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</w:t>
      </w:r>
      <w:r w:rsidR="00065BD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apunkčius</w:t>
      </w:r>
      <w:r w:rsidRPr="001C528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, žemės sklypų savininkai ir (ar) naudotojai neprivalės teikti žemės </w:t>
      </w:r>
      <w:r w:rsidRPr="0025471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nuosavybę ar kitą valdymo teisę patvirtinančių dokumentų kopij</w:t>
      </w:r>
      <w:r w:rsidR="00983B3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ų</w:t>
      </w:r>
      <w:r w:rsidRPr="0025471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.</w:t>
      </w:r>
    </w:p>
    <w:p w14:paraId="763118D7" w14:textId="77777777" w:rsidR="00D07F91" w:rsidRDefault="00D07F91" w:rsidP="00E16C0A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5771B7B" w14:textId="4B822E84" w:rsidR="00EF3898" w:rsidRPr="00AE267A" w:rsidRDefault="001B4DEA" w:rsidP="00DB7676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AE267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4. Lėšų poreikis sprendimui įgyvendinti ir jų šaltiniai.</w:t>
      </w:r>
    </w:p>
    <w:p w14:paraId="3331BDE5" w14:textId="4900F6DD" w:rsidR="00074043" w:rsidRPr="0025471E" w:rsidRDefault="00E92B9C" w:rsidP="00DB7676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Planuojamos savivaldybės biudžeto lėšos</w:t>
      </w:r>
      <w:r w:rsidRPr="00E92B9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Pr="0006173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Skuodo rajono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Pr="0006173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savivaldybės 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žemės ūkio ir kaimo plėtros iniciatyvų skatinimo programos priemonėms įgyvendinti 202</w:t>
      </w:r>
      <w:r w:rsidR="00EB3FEA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6</w:t>
      </w:r>
      <w:r w:rsidR="00DB767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202</w:t>
      </w:r>
      <w:r w:rsidR="00EB3FEA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8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m. – po 100 000 eurų.</w:t>
      </w:r>
    </w:p>
    <w:p w14:paraId="154D3B58" w14:textId="77777777" w:rsidR="00857103" w:rsidRDefault="00857103" w:rsidP="00DB7676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C9E5D9A" w14:textId="51C1DD22" w:rsidR="001B4DEA" w:rsidRPr="00AE267A" w:rsidRDefault="001B4DEA" w:rsidP="00DB7676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AE267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5. Sprendimo projekto autorius ir (ar) autorių grupė.</w:t>
      </w:r>
    </w:p>
    <w:p w14:paraId="258B7BCF" w14:textId="6F818ED0" w:rsidR="00B83262" w:rsidRPr="00B83262" w:rsidRDefault="00B83262" w:rsidP="00DB7676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8326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Pranešėja</w:t>
      </w:r>
      <w:r w:rsidRPr="00B83262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="001C528C" w:rsidRPr="001C528C">
        <w:rPr>
          <w:rFonts w:ascii="Times New Roman" w:eastAsia="Times New Roman" w:hAnsi="Times New Roman" w:cs="Times New Roman"/>
          <w:sz w:val="24"/>
          <w:szCs w:val="24"/>
          <w:lang w:val="lt-LT"/>
        </w:rPr>
        <w:t>ir rengėja</w:t>
      </w:r>
      <w:r w:rsidRPr="00B83262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– </w:t>
      </w:r>
      <w:r w:rsidRPr="00B8326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Žemės ūkio skyriaus vedėja Alina Anužienė.</w:t>
      </w:r>
    </w:p>
    <w:p w14:paraId="16F059F0" w14:textId="40E2C83F" w:rsidR="0057095F" w:rsidRPr="00AE267A" w:rsidRDefault="0057095F" w:rsidP="00074043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sectPr w:rsidR="0057095F" w:rsidRPr="00AE267A" w:rsidSect="001E5557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938B5" w14:textId="77777777" w:rsidR="00DE0008" w:rsidRDefault="00DE0008">
      <w:pPr>
        <w:spacing w:after="0" w:line="240" w:lineRule="auto"/>
      </w:pPr>
      <w:r>
        <w:separator/>
      </w:r>
    </w:p>
  </w:endnote>
  <w:endnote w:type="continuationSeparator" w:id="0">
    <w:p w14:paraId="664757BC" w14:textId="77777777" w:rsidR="00DE0008" w:rsidRDefault="00DE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0D583" w14:textId="77777777" w:rsidR="00DE0008" w:rsidRDefault="00DE0008">
      <w:pPr>
        <w:spacing w:after="0" w:line="240" w:lineRule="auto"/>
      </w:pPr>
      <w:r>
        <w:separator/>
      </w:r>
    </w:p>
  </w:footnote>
  <w:footnote w:type="continuationSeparator" w:id="0">
    <w:p w14:paraId="272BF887" w14:textId="77777777" w:rsidR="00DE0008" w:rsidRDefault="00DE0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0B32D" w14:textId="6E8F620F" w:rsidR="00FC7A0A" w:rsidRPr="00FC7A0A" w:rsidRDefault="00FC7A0A" w:rsidP="00FC7A0A">
    <w:pPr>
      <w:pStyle w:val="Antrats"/>
      <w:jc w:val="center"/>
      <w:rPr>
        <w:rFonts w:ascii="Times New Roman" w:hAnsi="Times New Roman" w:cs="Times New Roman"/>
        <w:sz w:val="24"/>
        <w:szCs w:val="24"/>
        <w:lang w:val="lt-LT"/>
      </w:rPr>
    </w:pPr>
    <w:r>
      <w:rPr>
        <w:rFonts w:ascii="Times New Roman" w:hAnsi="Times New Roman" w:cs="Times New Roman"/>
        <w:sz w:val="24"/>
        <w:szCs w:val="24"/>
        <w:lang w:val="lt-LT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0092E" w14:textId="3CFE2BB4" w:rsidR="00FC7A0A" w:rsidRDefault="00FC7A0A" w:rsidP="007E53C7">
    <w:pPr>
      <w:pStyle w:val="Antrats"/>
      <w:jc w:val="right"/>
    </w:pPr>
  </w:p>
  <w:p w14:paraId="01B5BAE5" w14:textId="77777777" w:rsidR="003A01DB" w:rsidRPr="002C3014" w:rsidRDefault="003A01DB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55C2A"/>
    <w:multiLevelType w:val="multilevel"/>
    <w:tmpl w:val="E6A60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E21708"/>
    <w:multiLevelType w:val="hybridMultilevel"/>
    <w:tmpl w:val="4530C166"/>
    <w:lvl w:ilvl="0" w:tplc="AEC8AB4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A486135"/>
    <w:multiLevelType w:val="hybridMultilevel"/>
    <w:tmpl w:val="E47E627A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7797AFD"/>
    <w:multiLevelType w:val="hybridMultilevel"/>
    <w:tmpl w:val="071049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8654170">
    <w:abstractNumId w:val="2"/>
  </w:num>
  <w:num w:numId="2" w16cid:durableId="991834643">
    <w:abstractNumId w:val="1"/>
  </w:num>
  <w:num w:numId="3" w16cid:durableId="266037023">
    <w:abstractNumId w:val="4"/>
  </w:num>
  <w:num w:numId="4" w16cid:durableId="1174372235">
    <w:abstractNumId w:val="3"/>
  </w:num>
  <w:num w:numId="5" w16cid:durableId="1138299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EEC"/>
    <w:rsid w:val="0000442A"/>
    <w:rsid w:val="00006F7D"/>
    <w:rsid w:val="000271E6"/>
    <w:rsid w:val="00027957"/>
    <w:rsid w:val="000329B3"/>
    <w:rsid w:val="00041F77"/>
    <w:rsid w:val="0004289A"/>
    <w:rsid w:val="000432D9"/>
    <w:rsid w:val="00054327"/>
    <w:rsid w:val="0006074C"/>
    <w:rsid w:val="00060ED6"/>
    <w:rsid w:val="0006173D"/>
    <w:rsid w:val="00065BDC"/>
    <w:rsid w:val="000723FC"/>
    <w:rsid w:val="00074043"/>
    <w:rsid w:val="000767C7"/>
    <w:rsid w:val="000A087E"/>
    <w:rsid w:val="000A7074"/>
    <w:rsid w:val="000C07F0"/>
    <w:rsid w:val="000C1ED1"/>
    <w:rsid w:val="000C3A68"/>
    <w:rsid w:val="000C7CFD"/>
    <w:rsid w:val="000E446F"/>
    <w:rsid w:val="000E52E1"/>
    <w:rsid w:val="001004A2"/>
    <w:rsid w:val="00105747"/>
    <w:rsid w:val="001078A4"/>
    <w:rsid w:val="00111F48"/>
    <w:rsid w:val="00112425"/>
    <w:rsid w:val="00136084"/>
    <w:rsid w:val="001401DA"/>
    <w:rsid w:val="00143E0D"/>
    <w:rsid w:val="00146926"/>
    <w:rsid w:val="001603DF"/>
    <w:rsid w:val="00184F9D"/>
    <w:rsid w:val="001865E5"/>
    <w:rsid w:val="00197854"/>
    <w:rsid w:val="001B4DEA"/>
    <w:rsid w:val="001B6F43"/>
    <w:rsid w:val="001C14BC"/>
    <w:rsid w:val="001C528C"/>
    <w:rsid w:val="001E2682"/>
    <w:rsid w:val="001E2CCE"/>
    <w:rsid w:val="001E5557"/>
    <w:rsid w:val="00213187"/>
    <w:rsid w:val="002144E8"/>
    <w:rsid w:val="00216FA1"/>
    <w:rsid w:val="00230C52"/>
    <w:rsid w:val="00234DC9"/>
    <w:rsid w:val="00244EF8"/>
    <w:rsid w:val="0025471E"/>
    <w:rsid w:val="0026512E"/>
    <w:rsid w:val="002653F8"/>
    <w:rsid w:val="00296040"/>
    <w:rsid w:val="002A1CA2"/>
    <w:rsid w:val="002B6275"/>
    <w:rsid w:val="002C05BF"/>
    <w:rsid w:val="002C4AB5"/>
    <w:rsid w:val="002C57C6"/>
    <w:rsid w:val="002C74D2"/>
    <w:rsid w:val="002D162B"/>
    <w:rsid w:val="002D54FC"/>
    <w:rsid w:val="002D5727"/>
    <w:rsid w:val="00300BA3"/>
    <w:rsid w:val="00314579"/>
    <w:rsid w:val="00334CEC"/>
    <w:rsid w:val="00343119"/>
    <w:rsid w:val="00344231"/>
    <w:rsid w:val="00355942"/>
    <w:rsid w:val="00367736"/>
    <w:rsid w:val="00376FC8"/>
    <w:rsid w:val="003875E0"/>
    <w:rsid w:val="00392F7F"/>
    <w:rsid w:val="003A01DB"/>
    <w:rsid w:val="003B4BB0"/>
    <w:rsid w:val="003C00D0"/>
    <w:rsid w:val="003E7385"/>
    <w:rsid w:val="003F5D26"/>
    <w:rsid w:val="00415E2B"/>
    <w:rsid w:val="00430A68"/>
    <w:rsid w:val="00431308"/>
    <w:rsid w:val="00440E55"/>
    <w:rsid w:val="004440F5"/>
    <w:rsid w:val="00460A2F"/>
    <w:rsid w:val="0046593F"/>
    <w:rsid w:val="00472B4A"/>
    <w:rsid w:val="00473AD6"/>
    <w:rsid w:val="00473B13"/>
    <w:rsid w:val="00493487"/>
    <w:rsid w:val="004A0020"/>
    <w:rsid w:val="004A4130"/>
    <w:rsid w:val="004A4385"/>
    <w:rsid w:val="004A5598"/>
    <w:rsid w:val="004D4146"/>
    <w:rsid w:val="004D587B"/>
    <w:rsid w:val="004D6D89"/>
    <w:rsid w:val="004E36E3"/>
    <w:rsid w:val="004F4718"/>
    <w:rsid w:val="0050322F"/>
    <w:rsid w:val="0050532B"/>
    <w:rsid w:val="005133E0"/>
    <w:rsid w:val="00515963"/>
    <w:rsid w:val="005234EF"/>
    <w:rsid w:val="0052569F"/>
    <w:rsid w:val="00541FC1"/>
    <w:rsid w:val="0057095F"/>
    <w:rsid w:val="00592E40"/>
    <w:rsid w:val="00595D79"/>
    <w:rsid w:val="0059671E"/>
    <w:rsid w:val="005A1296"/>
    <w:rsid w:val="005A6DB4"/>
    <w:rsid w:val="005B3A82"/>
    <w:rsid w:val="005C2E8A"/>
    <w:rsid w:val="005E30C0"/>
    <w:rsid w:val="005F576B"/>
    <w:rsid w:val="00615CF5"/>
    <w:rsid w:val="006230EE"/>
    <w:rsid w:val="006324C0"/>
    <w:rsid w:val="006522A1"/>
    <w:rsid w:val="0065241A"/>
    <w:rsid w:val="0065652F"/>
    <w:rsid w:val="0066363A"/>
    <w:rsid w:val="00676F41"/>
    <w:rsid w:val="0068792C"/>
    <w:rsid w:val="006920E6"/>
    <w:rsid w:val="00695C67"/>
    <w:rsid w:val="006A33C1"/>
    <w:rsid w:val="006A3B74"/>
    <w:rsid w:val="006B7B8B"/>
    <w:rsid w:val="006D0EEC"/>
    <w:rsid w:val="006D1A72"/>
    <w:rsid w:val="006D7882"/>
    <w:rsid w:val="006E0B05"/>
    <w:rsid w:val="006E19CE"/>
    <w:rsid w:val="006E5022"/>
    <w:rsid w:val="006F7069"/>
    <w:rsid w:val="007020EA"/>
    <w:rsid w:val="007061D7"/>
    <w:rsid w:val="00707302"/>
    <w:rsid w:val="00711953"/>
    <w:rsid w:val="00714FDD"/>
    <w:rsid w:val="00730640"/>
    <w:rsid w:val="007321DC"/>
    <w:rsid w:val="007369F7"/>
    <w:rsid w:val="007507B2"/>
    <w:rsid w:val="00752DD7"/>
    <w:rsid w:val="00753A14"/>
    <w:rsid w:val="00753E39"/>
    <w:rsid w:val="00760357"/>
    <w:rsid w:val="00762CD7"/>
    <w:rsid w:val="00762FBB"/>
    <w:rsid w:val="00764EA8"/>
    <w:rsid w:val="00795563"/>
    <w:rsid w:val="007A2295"/>
    <w:rsid w:val="007A2504"/>
    <w:rsid w:val="007A30F1"/>
    <w:rsid w:val="007C722B"/>
    <w:rsid w:val="007E53C7"/>
    <w:rsid w:val="007E5923"/>
    <w:rsid w:val="007F07BD"/>
    <w:rsid w:val="007F2990"/>
    <w:rsid w:val="008007C4"/>
    <w:rsid w:val="00801BFA"/>
    <w:rsid w:val="00801F31"/>
    <w:rsid w:val="00806952"/>
    <w:rsid w:val="00817453"/>
    <w:rsid w:val="008249A5"/>
    <w:rsid w:val="00835474"/>
    <w:rsid w:val="00837016"/>
    <w:rsid w:val="008479B3"/>
    <w:rsid w:val="008504D6"/>
    <w:rsid w:val="00850753"/>
    <w:rsid w:val="008511E7"/>
    <w:rsid w:val="00853CB2"/>
    <w:rsid w:val="00857103"/>
    <w:rsid w:val="0086494E"/>
    <w:rsid w:val="00877FD7"/>
    <w:rsid w:val="00891697"/>
    <w:rsid w:val="00896E57"/>
    <w:rsid w:val="008A56BC"/>
    <w:rsid w:val="008B0F0B"/>
    <w:rsid w:val="008B7D91"/>
    <w:rsid w:val="008D0846"/>
    <w:rsid w:val="008D42B9"/>
    <w:rsid w:val="008E097A"/>
    <w:rsid w:val="008E13FF"/>
    <w:rsid w:val="008E5341"/>
    <w:rsid w:val="00901522"/>
    <w:rsid w:val="009042F7"/>
    <w:rsid w:val="0092092F"/>
    <w:rsid w:val="00935280"/>
    <w:rsid w:val="00944E6B"/>
    <w:rsid w:val="00946643"/>
    <w:rsid w:val="00971158"/>
    <w:rsid w:val="00976DC2"/>
    <w:rsid w:val="00983B3E"/>
    <w:rsid w:val="0099366B"/>
    <w:rsid w:val="009A1949"/>
    <w:rsid w:val="009A4526"/>
    <w:rsid w:val="009A5BC6"/>
    <w:rsid w:val="009A7480"/>
    <w:rsid w:val="009A7C56"/>
    <w:rsid w:val="009B1426"/>
    <w:rsid w:val="009B376C"/>
    <w:rsid w:val="009C45E1"/>
    <w:rsid w:val="009C5EFA"/>
    <w:rsid w:val="009F3D5B"/>
    <w:rsid w:val="009F445E"/>
    <w:rsid w:val="00A0424B"/>
    <w:rsid w:val="00A1165C"/>
    <w:rsid w:val="00A22105"/>
    <w:rsid w:val="00A36CD3"/>
    <w:rsid w:val="00A4300C"/>
    <w:rsid w:val="00A44347"/>
    <w:rsid w:val="00A44503"/>
    <w:rsid w:val="00A55ECD"/>
    <w:rsid w:val="00A62FB5"/>
    <w:rsid w:val="00A70264"/>
    <w:rsid w:val="00A85507"/>
    <w:rsid w:val="00A871B9"/>
    <w:rsid w:val="00A947FB"/>
    <w:rsid w:val="00AB6E1A"/>
    <w:rsid w:val="00AC06A3"/>
    <w:rsid w:val="00AC7F15"/>
    <w:rsid w:val="00AD2882"/>
    <w:rsid w:val="00AD39BA"/>
    <w:rsid w:val="00AD7DE1"/>
    <w:rsid w:val="00AE267A"/>
    <w:rsid w:val="00AE45D1"/>
    <w:rsid w:val="00AE477E"/>
    <w:rsid w:val="00AE4D42"/>
    <w:rsid w:val="00AE5C5C"/>
    <w:rsid w:val="00B1655D"/>
    <w:rsid w:val="00B201C7"/>
    <w:rsid w:val="00B46457"/>
    <w:rsid w:val="00B7601D"/>
    <w:rsid w:val="00B83262"/>
    <w:rsid w:val="00B87AB0"/>
    <w:rsid w:val="00B90D6F"/>
    <w:rsid w:val="00BA46D8"/>
    <w:rsid w:val="00BA6981"/>
    <w:rsid w:val="00BC1D64"/>
    <w:rsid w:val="00BC79DA"/>
    <w:rsid w:val="00BF11BD"/>
    <w:rsid w:val="00BF5246"/>
    <w:rsid w:val="00C07FAC"/>
    <w:rsid w:val="00C16699"/>
    <w:rsid w:val="00C17230"/>
    <w:rsid w:val="00C32766"/>
    <w:rsid w:val="00C53984"/>
    <w:rsid w:val="00C660E1"/>
    <w:rsid w:val="00CA34E1"/>
    <w:rsid w:val="00CB3A18"/>
    <w:rsid w:val="00CC44B7"/>
    <w:rsid w:val="00CD02B2"/>
    <w:rsid w:val="00CD3D5F"/>
    <w:rsid w:val="00CE32D1"/>
    <w:rsid w:val="00D07F91"/>
    <w:rsid w:val="00D15034"/>
    <w:rsid w:val="00D17D8C"/>
    <w:rsid w:val="00D30089"/>
    <w:rsid w:val="00D32147"/>
    <w:rsid w:val="00D40193"/>
    <w:rsid w:val="00D55591"/>
    <w:rsid w:val="00D638F7"/>
    <w:rsid w:val="00D648D1"/>
    <w:rsid w:val="00D669DD"/>
    <w:rsid w:val="00D77821"/>
    <w:rsid w:val="00DA71BD"/>
    <w:rsid w:val="00DB0E6E"/>
    <w:rsid w:val="00DB727B"/>
    <w:rsid w:val="00DB7676"/>
    <w:rsid w:val="00DD24B0"/>
    <w:rsid w:val="00DD3A70"/>
    <w:rsid w:val="00DE0008"/>
    <w:rsid w:val="00DE77C4"/>
    <w:rsid w:val="00E03619"/>
    <w:rsid w:val="00E03A11"/>
    <w:rsid w:val="00E12D94"/>
    <w:rsid w:val="00E16C0A"/>
    <w:rsid w:val="00E53479"/>
    <w:rsid w:val="00E735CA"/>
    <w:rsid w:val="00E81865"/>
    <w:rsid w:val="00E828A8"/>
    <w:rsid w:val="00E92886"/>
    <w:rsid w:val="00E92B9C"/>
    <w:rsid w:val="00EA329C"/>
    <w:rsid w:val="00EA421D"/>
    <w:rsid w:val="00EA5C1E"/>
    <w:rsid w:val="00EA634E"/>
    <w:rsid w:val="00EB3FEA"/>
    <w:rsid w:val="00EC4E7D"/>
    <w:rsid w:val="00EC6116"/>
    <w:rsid w:val="00ED2D84"/>
    <w:rsid w:val="00ED780B"/>
    <w:rsid w:val="00EE34EE"/>
    <w:rsid w:val="00EE3936"/>
    <w:rsid w:val="00EE7D72"/>
    <w:rsid w:val="00EF17EA"/>
    <w:rsid w:val="00EF3898"/>
    <w:rsid w:val="00EF773B"/>
    <w:rsid w:val="00F01366"/>
    <w:rsid w:val="00F02576"/>
    <w:rsid w:val="00F06A85"/>
    <w:rsid w:val="00F17ABA"/>
    <w:rsid w:val="00F22FCF"/>
    <w:rsid w:val="00F32A7D"/>
    <w:rsid w:val="00F36EFD"/>
    <w:rsid w:val="00F52A82"/>
    <w:rsid w:val="00F62CF5"/>
    <w:rsid w:val="00F64C0C"/>
    <w:rsid w:val="00FA04FA"/>
    <w:rsid w:val="00FA3677"/>
    <w:rsid w:val="00FA7BEA"/>
    <w:rsid w:val="00FB4C3D"/>
    <w:rsid w:val="00FC211C"/>
    <w:rsid w:val="00FC7A0A"/>
    <w:rsid w:val="00FC7CAE"/>
    <w:rsid w:val="00FF2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9C7"/>
  <w15:chartTrackingRefBased/>
  <w15:docId w15:val="{96B4EA8D-7341-445E-9C1A-D426036F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0EEC"/>
  </w:style>
  <w:style w:type="paragraph" w:styleId="Sraopastraipa">
    <w:name w:val="List Paragraph"/>
    <w:basedOn w:val="prastasis"/>
    <w:uiPriority w:val="34"/>
    <w:qFormat/>
    <w:rsid w:val="001B4DEA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9042F7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9042F7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9B1426"/>
    <w:pPr>
      <w:spacing w:after="0" w:line="240" w:lineRule="auto"/>
    </w:pPr>
  </w:style>
  <w:style w:type="paragraph" w:styleId="Porat">
    <w:name w:val="footer"/>
    <w:basedOn w:val="prastasis"/>
    <w:link w:val="PoratDiagrama"/>
    <w:uiPriority w:val="99"/>
    <w:unhideWhenUsed/>
    <w:rsid w:val="00FC7A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C7A0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45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4526"/>
    <w:rPr>
      <w:rFonts w:ascii="Segoe UI" w:hAnsi="Segoe UI" w:cs="Segoe UI"/>
      <w:sz w:val="18"/>
      <w:szCs w:val="18"/>
    </w:rPr>
  </w:style>
  <w:style w:type="paragraph" w:styleId="prastasiniatinklio">
    <w:name w:val="Normal (Web)"/>
    <w:basedOn w:val="prastasis"/>
    <w:uiPriority w:val="99"/>
    <w:semiHidden/>
    <w:unhideWhenUsed/>
    <w:rsid w:val="00F52A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3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3</cp:revision>
  <cp:lastPrinted>2024-12-19T07:28:00Z</cp:lastPrinted>
  <dcterms:created xsi:type="dcterms:W3CDTF">2026-06-11T07:19:00Z</dcterms:created>
  <dcterms:modified xsi:type="dcterms:W3CDTF">2026-06-11T07:20:00Z</dcterms:modified>
</cp:coreProperties>
</file>